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CF830" w14:textId="019EE939" w:rsidR="005A722E" w:rsidRDefault="00A536F9" w:rsidP="005A722E">
      <w:pPr>
        <w:pStyle w:val="Akapitzlist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Zawiercie dnia, 06.12.2023 r.</w:t>
      </w:r>
    </w:p>
    <w:p w14:paraId="7389446D" w14:textId="77777777" w:rsidR="005A722E" w:rsidRDefault="005A722E" w:rsidP="005A722E">
      <w:pPr>
        <w:pStyle w:val="Akapitzlist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082B0F5B" w14:textId="77777777" w:rsidR="00A536F9" w:rsidRDefault="00A536F9" w:rsidP="005A722E">
      <w:pPr>
        <w:pStyle w:val="Akapitzlist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3F3ED6A0" w14:textId="77777777" w:rsidR="00A536F9" w:rsidRDefault="00A536F9" w:rsidP="005A722E">
      <w:pPr>
        <w:pStyle w:val="Akapitzlist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5AB7D3B" w14:textId="77777777" w:rsidR="00A536F9" w:rsidRDefault="00A536F9" w:rsidP="005A722E">
      <w:pPr>
        <w:pStyle w:val="Akapitzlist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3FC6E4FD" w14:textId="60E89905" w:rsidR="005A722E" w:rsidRPr="005A722E" w:rsidRDefault="005A722E" w:rsidP="005A722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A722E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>Wyniki konsultacji z organizacjami pozarządowymi</w:t>
      </w:r>
      <w:r w:rsidRPr="005A722E">
        <w:rPr>
          <w:rFonts w:ascii="Calibri" w:eastAsia="Calibri" w:hAnsi="Calibri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5A722E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projektów uchwał Rady Powiatu w sprawie wprowadzenia zmian do Statutu </w:t>
      </w:r>
      <w:r w:rsidRPr="005A722E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>Szpitala Powiatowego w Zawierciu.</w:t>
      </w:r>
    </w:p>
    <w:p w14:paraId="626A0C9B" w14:textId="77777777" w:rsidR="005A722E" w:rsidRPr="005A722E" w:rsidRDefault="005A722E" w:rsidP="005A722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97282CF" w14:textId="77777777" w:rsidR="005A722E" w:rsidRDefault="005A722E" w:rsidP="005A72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A66958A" w14:textId="77777777" w:rsidR="00A536F9" w:rsidRPr="005A722E" w:rsidRDefault="00A536F9" w:rsidP="005A72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43A5BD6" w14:textId="77777777" w:rsidR="005A722E" w:rsidRPr="005A722E" w:rsidRDefault="005A722E" w:rsidP="005A72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Konsultacje z organizacjami pozarządowymi projektów uchwał Rady Powiatu                       w sprawie wprowadzenia zmian do Statutu </w:t>
      </w:r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Szpitala Powiatowego w Zawierciu </w:t>
      </w:r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zostały przeprowadzone na podstawie Uchwały Nr XLVIII/475/10 Rady Powiatu Zawierciańskie z dnia 24 czerwca 2010 roku w sprawie określenia szczegółowego sposobu konsultowania z organizacjami pozarządowymi i innymi podmiotami projektów aktów prawa miejscowego w dziedzinach dotyczących ich działalności statutowej. </w:t>
      </w:r>
    </w:p>
    <w:p w14:paraId="6DE1E573" w14:textId="77777777" w:rsidR="005A722E" w:rsidRPr="005A722E" w:rsidRDefault="005A722E" w:rsidP="005A72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Konsultacje zostały ogłoszone Uchwałą Nr 317/2009/23 Zarządu Powiatu Zawierciańskiego z dnia 14 listopada 2023 r. Ogłoszenie o konsultacjach wraz z projektami uchwał będących przedmiotem konsultacji zostało opublikowane w dniu 14.11.2023r.                   w Biuletynie Informacji Publicznej i na stronie internetowej powiatu w zakładce NGO                   oraz na tablicy ogłoszeń w budynku Starostwa Powiatowego w Zawierciu. Komórką organizacyjną odpowiedzialną za przeprowadzenie konsultacji był Wydział Zdrowia i Spraw Społecznych.</w:t>
      </w:r>
    </w:p>
    <w:p w14:paraId="0E2C5C46" w14:textId="77777777" w:rsidR="005A722E" w:rsidRPr="005A722E" w:rsidRDefault="005A722E" w:rsidP="005A72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Konsultacje zostały przeprowadzone w formie formularza elektronicznego, który wraz z konsultowanymi projektami uchwał zamieszczony został na stronie internetowej Starostwa Powiatowego w Zawierciu w zakładce NGO oraz w Biuletynie Informacji Publicznej: </w:t>
      </w:r>
      <w:hyperlink r:id="rId4" w:history="1">
        <w:r w:rsidRPr="005A722E">
          <w:rPr>
            <w:rFonts w:ascii="Times New Roman" w:eastAsia="Calibri" w:hAnsi="Times New Roman" w:cs="Times New Roman"/>
            <w:bCs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https://bip.zawiercie.powiat.finn.pl</w:t>
        </w:r>
      </w:hyperlink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w zakładce Konsultacje – Konsultacje z organizacjami pozarządowymi. Konsultacje trwały od 22 listopada 2023 roku do 05 grudnia 2023 roku. </w:t>
      </w:r>
    </w:p>
    <w:p w14:paraId="30BCBDFA" w14:textId="26FCDBC0" w:rsidR="00944B5A" w:rsidRPr="00A536F9" w:rsidRDefault="005A722E" w:rsidP="00A536F9">
      <w:pPr>
        <w:spacing w:line="240" w:lineRule="auto"/>
        <w:contextualSpacing/>
        <w:jc w:val="both"/>
        <w:rPr>
          <w:color w:val="000000"/>
          <w:sz w:val="24"/>
          <w:szCs w:val="24"/>
          <w:u w:color="000000"/>
        </w:rPr>
      </w:pPr>
      <w:r w:rsidRPr="005A72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ww. terminie  żaden z podmiotów uprawnionych do konsultacji nie wniósł uwag i opinii do projektów uchwał.</w:t>
      </w:r>
      <w:r w:rsidR="00A536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44B5A" w:rsidRPr="00A536F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Przyjmowanie uwag i wniosków na formularzu konsultacyjnym odby</w:t>
      </w:r>
      <w:r w:rsidR="00A536F9" w:rsidRPr="00A536F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ło</w:t>
      </w:r>
      <w:r w:rsidR="00944B5A" w:rsidRPr="00A536F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 się za pośrednictwem</w:t>
      </w:r>
      <w:r w:rsidR="00A536F9" w:rsidRPr="00A536F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="00944B5A" w:rsidRPr="00A536F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poczty elektronicznej na adres: </w:t>
      </w:r>
      <w:hyperlink r:id="rId5" w:history="1">
        <w:r w:rsidR="00944B5A" w:rsidRPr="00A536F9">
          <w:rPr>
            <w:rStyle w:val="Hipercze"/>
            <w:rFonts w:ascii="Times New Roman" w:eastAsia="Times New Roman" w:hAnsi="Times New Roman" w:cs="Times New Roman"/>
            <w:color w:val="000000"/>
            <w:sz w:val="24"/>
            <w:szCs w:val="24"/>
            <w:u w:val="none" w:color="000000"/>
          </w:rPr>
          <w:t>sod@zawiercie.powiat.pl</w:t>
        </w:r>
      </w:hyperlink>
      <w:r w:rsidR="00944B5A" w:rsidRPr="00A536F9">
        <w:rPr>
          <w:color w:val="000000"/>
          <w:sz w:val="24"/>
          <w:szCs w:val="24"/>
        </w:rPr>
        <w:t> </w:t>
      </w:r>
      <w:r w:rsidR="00944B5A" w:rsidRPr="00A536F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  </w:t>
      </w:r>
      <w:r w:rsidR="00A536F9" w:rsidRPr="00A536F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oraz </w:t>
      </w:r>
      <w:r w:rsidR="00944B5A" w:rsidRPr="00A536F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elektronicznej skrzynki podawczej </w:t>
      </w:r>
      <w:proofErr w:type="spellStart"/>
      <w:r w:rsidR="00944B5A" w:rsidRPr="00A536F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ePUAP</w:t>
      </w:r>
      <w:proofErr w:type="spellEnd"/>
      <w:r w:rsidR="00944B5A" w:rsidRPr="00A536F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/</w:t>
      </w:r>
      <w:proofErr w:type="spellStart"/>
      <w:r w:rsidR="00944B5A" w:rsidRPr="00A536F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spzawiercie</w:t>
      </w:r>
      <w:proofErr w:type="spellEnd"/>
      <w:r w:rsidR="00944B5A" w:rsidRPr="00A536F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/skrytka.</w:t>
      </w:r>
    </w:p>
    <w:p w14:paraId="4434A1E2" w14:textId="77777777" w:rsidR="00A536F9" w:rsidRPr="005A722E" w:rsidRDefault="005A722E" w:rsidP="00A536F9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72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w/w terminie nie wpłynęły żadne opinie i uwagi  do  konsultowan</w:t>
      </w:r>
      <w:r w:rsidR="00A536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ych</w:t>
      </w:r>
      <w:r w:rsidRPr="005A72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projekt</w:t>
      </w:r>
      <w:r w:rsidR="00A536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ów </w:t>
      </w:r>
      <w:r w:rsidRPr="005A72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uchwał Rady Powiatu Zawierciańskiego w sprawie </w:t>
      </w:r>
      <w:r w:rsidR="00A536F9" w:rsidRPr="005A722E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wprowadzenia zmian do Statutu </w:t>
      </w:r>
      <w:r w:rsidR="00A536F9" w:rsidRPr="005A722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Szpitala Powiatowego w Zawierciu.</w:t>
      </w:r>
    </w:p>
    <w:p w14:paraId="32332DD3" w14:textId="77777777" w:rsidR="00A536F9" w:rsidRPr="005A722E" w:rsidRDefault="00A536F9" w:rsidP="00A536F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6F7A9C93" w14:textId="7071BF82" w:rsidR="005A722E" w:rsidRPr="005A722E" w:rsidRDefault="005A722E" w:rsidP="005A722E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DD5B75A" w14:textId="77777777" w:rsidR="005A722E" w:rsidRPr="005A722E" w:rsidRDefault="005A722E" w:rsidP="005A722E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AE7CC97" w14:textId="77777777" w:rsidR="005A722E" w:rsidRPr="005A722E" w:rsidRDefault="005A722E" w:rsidP="005A722E">
      <w:pPr>
        <w:spacing w:line="256" w:lineRule="auto"/>
        <w:rPr>
          <w:kern w:val="0"/>
          <w14:ligatures w14:val="none"/>
        </w:rPr>
      </w:pPr>
    </w:p>
    <w:p w14:paraId="2F99E9A8" w14:textId="56CCBF7C" w:rsidR="005A722E" w:rsidRPr="005A722E" w:rsidRDefault="005A722E" w:rsidP="00A536F9">
      <w:pPr>
        <w:spacing w:line="256" w:lineRule="auto"/>
        <w:rPr>
          <w:kern w:val="0"/>
          <w14:ligatures w14:val="none"/>
        </w:rPr>
      </w:pPr>
      <w:r w:rsidRPr="005A722E">
        <w:rPr>
          <w:kern w:val="0"/>
          <w14:ligatures w14:val="none"/>
        </w:rPr>
        <w:tab/>
      </w:r>
      <w:r w:rsidRPr="005A722E">
        <w:rPr>
          <w:kern w:val="0"/>
          <w14:ligatures w14:val="none"/>
        </w:rPr>
        <w:tab/>
      </w:r>
      <w:r w:rsidRPr="005A722E">
        <w:rPr>
          <w:kern w:val="0"/>
          <w14:ligatures w14:val="none"/>
        </w:rPr>
        <w:tab/>
      </w:r>
      <w:r w:rsidRPr="005A722E">
        <w:rPr>
          <w:kern w:val="0"/>
          <w14:ligatures w14:val="none"/>
        </w:rPr>
        <w:tab/>
      </w:r>
      <w:r w:rsidRPr="005A722E">
        <w:rPr>
          <w:kern w:val="0"/>
          <w14:ligatures w14:val="none"/>
        </w:rPr>
        <w:tab/>
      </w:r>
      <w:r w:rsidRPr="005A722E">
        <w:rPr>
          <w:kern w:val="0"/>
          <w14:ligatures w14:val="none"/>
        </w:rPr>
        <w:tab/>
      </w:r>
      <w:r w:rsidRPr="005A722E">
        <w:rPr>
          <w:kern w:val="0"/>
          <w14:ligatures w14:val="none"/>
        </w:rPr>
        <w:tab/>
      </w:r>
      <w:r w:rsidRPr="005A722E">
        <w:rPr>
          <w:kern w:val="0"/>
          <w14:ligatures w14:val="none"/>
        </w:rPr>
        <w:tab/>
      </w:r>
    </w:p>
    <w:p w14:paraId="521DE82A" w14:textId="77777777" w:rsidR="005A722E" w:rsidRDefault="005A722E"/>
    <w:sectPr w:rsidR="005A7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2E"/>
    <w:rsid w:val="005A722E"/>
    <w:rsid w:val="00944B5A"/>
    <w:rsid w:val="00A5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4FB9"/>
  <w15:chartTrackingRefBased/>
  <w15:docId w15:val="{286FA706-0795-45EC-A43B-DD4608CE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A722E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A722E"/>
    <w:pPr>
      <w:spacing w:after="0" w:line="240" w:lineRule="auto"/>
      <w:jc w:val="center"/>
    </w:pPr>
    <w:rPr>
      <w:rFonts w:ascii="Calibri" w:eastAsia="Calibri" w:hAnsi="Calibri" w:cs="Times New Roman"/>
      <w:b/>
      <w:bCs/>
      <w:kern w:val="0"/>
      <w:sz w:val="28"/>
      <w:szCs w:val="24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5A722E"/>
    <w:rPr>
      <w:rFonts w:ascii="Calibri" w:eastAsia="Calibri" w:hAnsi="Calibri" w:cs="Times New Roman"/>
      <w:b/>
      <w:bCs/>
      <w:kern w:val="0"/>
      <w:sz w:val="28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A722E"/>
    <w:pPr>
      <w:spacing w:line="25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d@zawiercie.powiat.pl" TargetMode="External"/><Relationship Id="rId4" Type="http://schemas.openxmlformats.org/officeDocument/2006/relationships/hyperlink" Target="https://bip.zawiercie.powiat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Kunicka</dc:creator>
  <cp:keywords/>
  <dc:description/>
  <cp:lastModifiedBy>Grażyna Kunicka</cp:lastModifiedBy>
  <cp:revision>1</cp:revision>
  <dcterms:created xsi:type="dcterms:W3CDTF">2023-12-05T12:59:00Z</dcterms:created>
  <dcterms:modified xsi:type="dcterms:W3CDTF">2023-12-05T13:24:00Z</dcterms:modified>
</cp:coreProperties>
</file>