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D26" w:rsidRPr="004E63B7" w:rsidRDefault="004E63B7" w:rsidP="004E63B7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E63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ORI.0022.7.2023.AK</w:t>
      </w:r>
    </w:p>
    <w:p w:rsidR="008E553C" w:rsidRDefault="008E553C" w:rsidP="008F298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278/23</w:t>
      </w:r>
    </w:p>
    <w:p w:rsidR="008E553C" w:rsidRDefault="008E553C" w:rsidP="008F298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8E553C" w:rsidRDefault="008E553C" w:rsidP="008F298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24 stycznia 2023 roku </w:t>
      </w:r>
    </w:p>
    <w:p w:rsidR="008E553C" w:rsidRDefault="00BA5A18" w:rsidP="008F2983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="008E553C">
        <w:rPr>
          <w:rFonts w:ascii="Times New Roman" w:eastAsia="Calibri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8E553C" w:rsidRDefault="008E553C" w:rsidP="008F2983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4 Członków Zarządu Powiatu co stanowi quorum do podejmowania prawomocnych uchwał i innych decyzji.</w:t>
      </w:r>
    </w:p>
    <w:p w:rsidR="008E553C" w:rsidRDefault="008E553C" w:rsidP="008F2983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8E553C" w:rsidRDefault="00BA5A18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</w:t>
      </w:r>
      <w:r w:rsidR="008E553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II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8E553C" w:rsidRDefault="008E553C" w:rsidP="008F2983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poinformował, że Członkowie Zarządu Powiatu otrzymali                          w materiałach porządek posiedzenia wraz z rozszerzeniem </w:t>
      </w:r>
      <w:r>
        <w:rPr>
          <w:rFonts w:ascii="Times New Roman" w:hAnsi="Times New Roman" w:cs="Times New Roman"/>
          <w:sz w:val="24"/>
          <w:szCs w:val="24"/>
        </w:rPr>
        <w:t>o następujące punkty:</w:t>
      </w:r>
    </w:p>
    <w:p w:rsidR="008E553C" w:rsidRDefault="008E553C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bookmarkStart w:id="1" w:name="_Hlk88809880"/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G. SPRAWY BUDŻETOWE :</w:t>
      </w:r>
    </w:p>
    <w:p w:rsidR="008E553C" w:rsidRPr="008E553C" w:rsidRDefault="008E553C" w:rsidP="008F2983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E55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wykonaniu budżetu Powiatu Zawierciańskiego za okres od początku roku do dnia 31 grudnia 2022 roku. </w:t>
      </w:r>
    </w:p>
    <w:p w:rsidR="008E553C" w:rsidRPr="008E553C" w:rsidRDefault="008E553C" w:rsidP="008F2983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E55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planu finansowego środków Funduszu Przeciwdziałania COVID-19.</w:t>
      </w:r>
    </w:p>
    <w:p w:rsidR="008E553C" w:rsidRPr="008E553C" w:rsidRDefault="008E553C" w:rsidP="008F2983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8E55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planu finansowego środków Funduszu Pomocy.</w:t>
      </w:r>
    </w:p>
    <w:p w:rsidR="008E553C" w:rsidRPr="008E553C" w:rsidRDefault="008E553C" w:rsidP="008F2983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 w:rsidRPr="008E553C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Pr="008E553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zmiany uchwały Zarządu Powiatu Zawierciańskiego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Nr 236/1400/22 z dnia 7 kwietnia 2022 roku w sprawie uchwalenia planu finansowego wydatków finansowanych środkami z Funduszu Pomocy, gromadzonych na wydzielonym rachunku dochodów.</w:t>
      </w:r>
    </w:p>
    <w:p w:rsidR="008E553C" w:rsidRPr="008E553C" w:rsidRDefault="008E553C" w:rsidP="008F2983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 w:rsidRPr="008E553C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Pr="008E553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 w budżecie powiatu na 2023 rok.</w:t>
      </w:r>
    </w:p>
    <w:p w:rsidR="008E553C" w:rsidRPr="008E553C" w:rsidRDefault="008E553C" w:rsidP="008F2983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Pr="008E553C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E553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 w planie finansowym. </w:t>
      </w:r>
    </w:p>
    <w:p w:rsidR="00970ABE" w:rsidRPr="00C84235" w:rsidRDefault="008E553C" w:rsidP="008F2983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 w:rsidRPr="008E553C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 w:rsidRPr="008E553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8E553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 w planie finansowym. </w:t>
      </w:r>
    </w:p>
    <w:p w:rsidR="00C84235" w:rsidRDefault="00C84235" w:rsidP="008F29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F8179A">
        <w:rPr>
          <w:rFonts w:ascii="Times New Roman" w:hAnsi="Times New Roman" w:cs="Times New Roman"/>
          <w:sz w:val="24"/>
          <w:szCs w:val="24"/>
        </w:rPr>
        <w:t>rząd Powiatu jednogłośnie przy 4</w:t>
      </w:r>
      <w:r>
        <w:rPr>
          <w:rFonts w:ascii="Times New Roman" w:hAnsi="Times New Roman" w:cs="Times New Roman"/>
          <w:sz w:val="24"/>
          <w:szCs w:val="24"/>
        </w:rPr>
        <w:t xml:space="preserve"> głosach „za” przyjął porządek wraz z rozszerzeniem, który przedstawia się następująco: </w:t>
      </w:r>
    </w:p>
    <w:p w:rsidR="004A04EF" w:rsidRDefault="004A04EF" w:rsidP="008F298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4A04EF" w:rsidRDefault="004A04EF" w:rsidP="008F2983">
      <w:pPr>
        <w:numPr>
          <w:ilvl w:val="0"/>
          <w:numId w:val="1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8E553C" w:rsidRPr="00240D26" w:rsidRDefault="00240D26" w:rsidP="008F2983">
      <w:pPr>
        <w:numPr>
          <w:ilvl w:val="0"/>
          <w:numId w:val="1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Protokołu Nr 277/23 z dnia 13 stycznia 2023 roku.</w:t>
      </w:r>
    </w:p>
    <w:p w:rsidR="00970ABE" w:rsidRDefault="00970ABE" w:rsidP="008F298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970ABE" w:rsidRDefault="00970ABE" w:rsidP="008F2983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bookmarkEnd w:id="0"/>
      <w:bookmarkEnd w:id="1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wyrażenia zgody na zawarcie umowy użyczenia hali sportowej usytuowanej na nieruchomości będącej w trwałym zarządzie Zespołu Szkół Ogólnokształcących w Zawierciu na okres 3 lat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240D26" w:rsidRDefault="00240D26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240D26" w:rsidRPr="00240D26" w:rsidRDefault="00240D26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970ABE" w:rsidRDefault="00970ABE" w:rsidP="008F298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lastRenderedPageBreak/>
        <w:t>EDUKACJA PUBLICZNA:</w:t>
      </w:r>
    </w:p>
    <w:p w:rsidR="00970ABE" w:rsidRDefault="00970ABE" w:rsidP="008F298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planowanej liczbie uczniów /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słuchaczy w oddziałach klas pierwszych oraz słuchaczy na kwalifikowanych kursach zawodowych w roku szkolnym 2023/2024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70ABE" w:rsidRDefault="00970ABE" w:rsidP="008F298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planowanej liczbie oddziałów klas pierwszych oraz planowanych kierunkach kształcenia w szkołach zawodowych w roku szkolnym 2023/2024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70ABE" w:rsidRDefault="00970ABE" w:rsidP="008F298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sprawozdania za rok 2022 z wysokości średnich wynagrodzeń nauczycieli na poszczególnych stopniach awansu zawodowego w szkołach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placówkach oświatowych prowadzonych przez Powiat Zawierciański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70ABE" w:rsidRDefault="00970ABE" w:rsidP="008F298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ustalenia planu dofinansowania form doskonalenia zawodowego nauczycieli szkół i placówek oświatowych prowadzo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nych przez Powiat Zawierciański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specjalności i form kształcenia oraz maksymalnej kwoty dofinasowania opłat za kształcenie pobierane przez szkoły wyższe, zakłady doskonalenia nauczycieli oraz inne podmioty w 2023 r.</w:t>
      </w:r>
    </w:p>
    <w:p w:rsidR="00970ABE" w:rsidRDefault="00970ABE" w:rsidP="008F298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ORGANIZACYJNE:</w:t>
      </w:r>
    </w:p>
    <w:p w:rsidR="00970ABE" w:rsidRDefault="00970ABE" w:rsidP="008F2983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Domu Pomocy Społecznej w Zawierciu uprawnień do zaciągania zobowiązań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970ABE" w:rsidRDefault="00970ABE" w:rsidP="008F2983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Centrum Administracyjnego Placówek Opiekuńczo- Wychowawczych w Zawierciu uprawnień do zaciągania zobowiązań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70ABE" w:rsidRDefault="00970ABE" w:rsidP="008F2983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Rozpatrzenie projektu uchwały Zarządu Powiatu Zawierciańskiego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sprawie przekazania Dyrektorowi Powiatowego Centrum Pomocy Rodzinie w Zawierciu uprawnień do zaciągania zobowiązań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FB5FC9" w:rsidRPr="00240D26" w:rsidRDefault="00970ABE" w:rsidP="008F2983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Powiatowego Urzędu Pracy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uprawnień do zaciągania zobowiązań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70ABE" w:rsidRDefault="00970ABE" w:rsidP="008F298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DROGI POWIATOWE:</w:t>
      </w:r>
    </w:p>
    <w:p w:rsidR="00970ABE" w:rsidRPr="00240D26" w:rsidRDefault="00970ABE" w:rsidP="008F2983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wydania opinii dotyczącej zaliczenia do kategorii dróg gminnych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70ABE" w:rsidRPr="00240D26" w:rsidRDefault="00970ABE" w:rsidP="008F298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991312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970ABE" w:rsidRDefault="00970ABE" w:rsidP="008F2983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Nr 122/633/09 z dnia 9 października 2009 r.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udzielenia Szpitalowi Powiatowemu w Zawierciu pożyczki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 środków budżetu Powiatu Zawierciańskiego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970ABE" w:rsidRDefault="00970ABE" w:rsidP="008F2983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Nr 108/538/09 z dnia 29 czerwca 2009 r. </w:t>
      </w:r>
      <w:r w:rsidR="008F2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udzielenia Szpitalowi Powiatowemu w Zawierciu pożyczki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 środków budżetu Powiatu Zawierciańskiego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240D26" w:rsidRDefault="00240D26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240D26" w:rsidRPr="00240D26" w:rsidRDefault="00240D26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970ABE" w:rsidRPr="00991312" w:rsidRDefault="00970ABE" w:rsidP="008F298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99131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CENTRUM USŁUG WSPÓLNYCH:</w:t>
      </w:r>
    </w:p>
    <w:p w:rsidR="002C2E43" w:rsidRDefault="00970ABE" w:rsidP="0076350E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wnios</w:t>
      </w:r>
      <w:r w:rsidR="002C2E43"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ku dyrektora Zespołu Szkół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</w:t>
      </w:r>
      <w:r w:rsidR="002C2E43"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im. g</w:t>
      </w:r>
      <w:r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enerała Józefa Bema w Zawierciu  o wyrażenie zgody na przystąpienie szkoły do konkursu ,, Z</w:t>
      </w:r>
      <w:r w:rsidR="00CB5DE5"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ielona Pracownia -</w:t>
      </w:r>
      <w:r w:rsidR="002C2E43"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B5DE5"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 2023</w:t>
      </w:r>
      <w:r w:rsidR="002C2E43"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70ABE" w:rsidRPr="002C2E43" w:rsidRDefault="00970ABE" w:rsidP="0076350E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Zespołu Szkół Ekonomicznych w Zawierciu do przystąpienia do projektu oraz złożenia Wniosku o dofinansowanie w ramach Programu Erasmus+</w:t>
      </w:r>
      <w:r w:rsidR="00F04D35" w:rsidRP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991312" w:rsidRPr="00240D26" w:rsidRDefault="00970ABE" w:rsidP="008F2983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001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 w:rsidRPr="00A001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Zespołu Szkół Ekonomicznych w Zawierciu do przystąpienia do projektu oraz złożenia Wniosku o dofinansowanie w ramach Programu Erasmus+</w:t>
      </w:r>
      <w:r w:rsidR="00F04D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A0012C" w:rsidRPr="00240D26" w:rsidRDefault="00970ABE" w:rsidP="008F298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 :</w:t>
      </w:r>
    </w:p>
    <w:p w:rsidR="00970ABE" w:rsidRPr="00240D26" w:rsidRDefault="00970ABE" w:rsidP="008F2983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budżetu Powiatu Zawierciańskiego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</w:t>
      </w:r>
      <w:r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</w:t>
      </w:r>
      <w:r w:rsidR="00194DBE"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okres od początku roku do dnia 31 grudnia 2022 roku. </w:t>
      </w:r>
    </w:p>
    <w:p w:rsidR="00970ABE" w:rsidRPr="00240D26" w:rsidRDefault="00970ABE" w:rsidP="008F2983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planu finansowego środków Funduszu Przeciwdziałania COVID-19</w:t>
      </w:r>
      <w:r w:rsidR="00F04D35"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A0012C" w:rsidRPr="00240D26" w:rsidRDefault="00A0012C" w:rsidP="008F2983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planu fina</w:t>
      </w:r>
      <w:r w:rsidR="00F04D35"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nsowego środków Funduszu Pomocy.</w:t>
      </w:r>
    </w:p>
    <w:p w:rsidR="00A0012C" w:rsidRPr="00240D26" w:rsidRDefault="00A0012C" w:rsidP="008F2983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 w:rsidRPr="00240D26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40D26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Pr="00240D26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zmiany uchwały Zarządu Powiatu Zawierciańskiego </w:t>
      </w:r>
      <w:r w:rsid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Nr 236/1400/22 z dnia 7 kwietnia 2022 roku w sprawie uchwalenia planu finansowego wydatków finansowanych środkami z Funduszu Pomocy, gromadzonych na wydzielonym rachunku dochodów.</w:t>
      </w:r>
    </w:p>
    <w:p w:rsidR="00194DBE" w:rsidRPr="00240D26" w:rsidRDefault="00194DBE" w:rsidP="008F2983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 w:rsidRPr="00240D26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40D26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Pr="00240D26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 w budżecie powiatu na 2023 rok</w:t>
      </w:r>
      <w:r w:rsidR="00F04D35"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94DBE" w:rsidRPr="00240D26" w:rsidRDefault="00194DBE" w:rsidP="008F2983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 w:rsidRPr="00240D26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40D26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Pr="00240D26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 w planie finansowym</w:t>
      </w:r>
      <w:r w:rsidR="00F04D35"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970ABE" w:rsidRPr="00240D26" w:rsidRDefault="00194DBE" w:rsidP="008F2983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</w:t>
      </w:r>
      <w:r w:rsidRPr="00240D26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40D26">
        <w:rPr>
          <w:rFonts w:ascii="Times New Roman" w:eastAsia="Lucida Sans Unicode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 w:rsidRPr="00240D26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 w planie finansowym</w:t>
      </w:r>
      <w:r w:rsidR="00F04D35"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  <w:r w:rsidRPr="00240D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970ABE" w:rsidRDefault="00970ABE" w:rsidP="008F2983">
      <w:pPr>
        <w:pStyle w:val="Akapitzlist"/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970ABE" w:rsidRDefault="00970ABE" w:rsidP="008F2983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BA5A18" w:rsidRDefault="00BA5A18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BA5A18" w:rsidRPr="00BA5A18" w:rsidRDefault="00BA5A18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A5A1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III. </w:t>
      </w:r>
    </w:p>
    <w:p w:rsidR="00BA5A18" w:rsidRPr="00BA5A18" w:rsidRDefault="00BA5A18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0677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bez uwag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 głosach „za” przyjął Protokół Nr 277/23 z dnia 13 stycznia 2023 roku.</w:t>
      </w:r>
    </w:p>
    <w:p w:rsidR="00116D34" w:rsidRPr="005C1D3E" w:rsidRDefault="00116D34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1. </w:t>
      </w:r>
    </w:p>
    <w:p w:rsidR="008F2983" w:rsidRDefault="005C1D3E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podjął uchwałę</w:t>
      </w:r>
      <w:r w:rsidR="00116D34" w:rsidRPr="00116D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wyrażenia zgody na zawarcie umowy użyczenia hali sportowej usytuowanej na nieruchomości będącej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</w:t>
      </w:r>
      <w:r w:rsidR="00116D34" w:rsidRPr="00116D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trwałym zarządzie Zespołu Szkół Ogólnokształcących w Zawierciu na okres 3 lat. </w:t>
      </w:r>
    </w:p>
    <w:p w:rsidR="002C2E43" w:rsidRDefault="002C2E43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2C2E43" w:rsidRDefault="002C2E43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8F2983" w:rsidRDefault="008F2983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BA5F54" w:rsidRDefault="00BA5F54" w:rsidP="008F298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B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 </w:t>
      </w:r>
    </w:p>
    <w:p w:rsidR="00BA5F54" w:rsidRDefault="00DA0F69" w:rsidP="008F2983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przyjął informację</w:t>
      </w:r>
      <w:r w:rsidR="00BA5F54"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planowanej liczbie uczniów /słuchaczy w oddziałach klas pierwszych oraz słuchaczy na kwalifikowanych kursach zawodowych w roku szkolnym 2023/2024.</w:t>
      </w:r>
      <w:r w:rsidR="00582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BA5F54" w:rsidRDefault="00BA5F54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B 2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BA5F54" w:rsidRDefault="00CD5CE5" w:rsidP="008F2983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przyjął informację</w:t>
      </w:r>
      <w:r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A5F54"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planowanej liczbie oddziałów klas pierwszych oraz planowanych kierunkach kształcenia w szkołach zawodowych w roku szkolnym 2023/2024.</w:t>
      </w:r>
      <w:r w:rsidR="0058271D" w:rsidRPr="00582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82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="0058271D" w:rsidRPr="0058271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Gabriel Dors</w:t>
      </w:r>
      <w:r w:rsidR="00582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zwrócił uwagę,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  </w:t>
      </w:r>
      <w:r w:rsidR="00582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że w przypadku potrzeby utworzenia większej ilości klas takie działania zostaną podjęte. </w:t>
      </w:r>
    </w:p>
    <w:p w:rsidR="00BA5F54" w:rsidRDefault="00BA5F54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B 3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BA5F54" w:rsidRDefault="00CD5CE5" w:rsidP="008F2983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Powiatu  jednogłośnie przy 4 głosach „za” przyjął sprawozdanie</w:t>
      </w:r>
      <w:r w:rsidR="00BA5F54"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 rok 2022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</w:t>
      </w:r>
      <w:r w:rsidR="00BA5F54"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wysokości średnich wynagrodzeń nauczycieli na poszczególnych stopniach awansu zawodowego w szkołach i placówkach oświatowych prowadzonych przez Powiat Zawierciański.</w:t>
      </w:r>
    </w:p>
    <w:p w:rsidR="00BA5F54" w:rsidRDefault="00BA5F54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B 4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BA5F54" w:rsidRPr="00BA5F54" w:rsidRDefault="009252BC" w:rsidP="008F2983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podjął uchwałę</w:t>
      </w:r>
      <w:r w:rsidR="00BA5F54"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ustalenia planu dofinansowania form doskonalenia zawodowego nauczycieli szkół i placówek oświatowych prowadzonych przez Powiat Zawierciański, specjalności i form kształcenia oraz maksymalnej kwoty dofinasowania opłat za kształcenie pobierane przez szkoły wyższe, zakłady doskonalenia nauczycieli oraz inne podmioty w 2023 r.</w:t>
      </w:r>
    </w:p>
    <w:p w:rsidR="00076A4D" w:rsidRDefault="00076A4D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C 1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76057D" w:rsidRDefault="005A2546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podjął uchwałę</w:t>
      </w:r>
      <w:r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6057D" w:rsidRPr="007605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Dyrektorowi Domu Pomocy Społecznej w Zawierciu uprawnień do zaciągania zobowiązań. </w:t>
      </w:r>
    </w:p>
    <w:p w:rsidR="0076057D" w:rsidRPr="0076057D" w:rsidRDefault="0076057D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C 2</w:t>
      </w:r>
      <w:r w:rsidRPr="0076057D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76057D" w:rsidRDefault="005A2546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podjął uchwałę</w:t>
      </w:r>
      <w:r w:rsidR="0076057D" w:rsidRPr="007605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przekazania Dyrektorowi Centrum Administracyjnego Placówek Opiekuńczo- Wychowawczych w Zawierciu uprawnień do zaciągania zobowiązań.</w:t>
      </w:r>
    </w:p>
    <w:p w:rsidR="0076057D" w:rsidRDefault="0076057D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C 3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76057D" w:rsidRDefault="005A2546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podjął uchwałę</w:t>
      </w:r>
      <w:r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605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Powiatowego Centrum Pomocy Rodzinie w Zawierciu uprawnień do zaciągania zobowiązań.</w:t>
      </w:r>
    </w:p>
    <w:p w:rsidR="0076057D" w:rsidRDefault="0076057D" w:rsidP="008F298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C 4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76057D" w:rsidRDefault="005A2546" w:rsidP="008F298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podjął uchwałę</w:t>
      </w:r>
      <w:r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6057D" w:rsidRPr="007605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przekazania Dyrektorowi Powiatowego Urzędu Pracy w Zawierciu uprawnień do zaciągania zobowiązań.</w:t>
      </w:r>
    </w:p>
    <w:p w:rsidR="001B6EEC" w:rsidRPr="001B6EEC" w:rsidRDefault="001B6EEC" w:rsidP="001B6EEC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B6EE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1.</w:t>
      </w:r>
    </w:p>
    <w:p w:rsidR="00116D34" w:rsidRPr="00A22671" w:rsidRDefault="00A22671" w:rsidP="00A22671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4 głosach „za” podjął uchwałę</w:t>
      </w:r>
      <w:r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226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wydania opinii dotyczącej zaliczenia do kategorii dróg gminnych.</w:t>
      </w:r>
    </w:p>
    <w:p w:rsidR="00A22671" w:rsidRPr="001B6EEC" w:rsidRDefault="00A22671" w:rsidP="00A2267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</w:t>
      </w:r>
      <w:r w:rsidRPr="001B6EE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:rsidR="00B06FD7" w:rsidRDefault="005B679D" w:rsidP="0067630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</w:t>
      </w:r>
      <w:r w:rsidR="006763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Powiatu  jednogłośnie przy 4 głosach „za” podjął uchwałę</w:t>
      </w:r>
      <w:r w:rsidR="0067630E"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06FD7" w:rsidRPr="00B06F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Nr 122/633/09 z dnia 9 października 2009 r. </w:t>
      </w:r>
      <w:r w:rsidR="00B06F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06FD7" w:rsidRPr="00B06F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udzielenia Szpitalowi Powiatowemu w Zawierciu pożyczki ze środków budżetu Powiatu Zawierciańskiego. </w:t>
      </w:r>
    </w:p>
    <w:p w:rsidR="00B06FD7" w:rsidRDefault="00B06FD7" w:rsidP="00B06F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B06FD7" w:rsidRPr="001B6EEC" w:rsidRDefault="00B06FD7" w:rsidP="00B06F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 2</w:t>
      </w:r>
      <w:r w:rsidRPr="001B6EE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B06FD7" w:rsidRPr="00B06FD7" w:rsidRDefault="005B679D" w:rsidP="0067630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</w:t>
      </w:r>
      <w:r w:rsidR="006763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Powiatu jednogłośnie przy 4 głosach „za” 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06FD7" w:rsidRPr="00B06F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zmiany Uchwały Nr 108/538/09 z dnia 29 czerwca 2009 r. w sprawie udzielenia Szpitalowi Powiatowemu w Zawierciu pożyczki ze środków budżetu Powiatu Zawierciańskiego.</w:t>
      </w:r>
    </w:p>
    <w:p w:rsidR="00F62BB6" w:rsidRPr="001B6EEC" w:rsidRDefault="00F62BB6" w:rsidP="00F62BB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F </w:t>
      </w:r>
      <w:r w:rsidRPr="001B6EE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:rsidR="00CB5DE5" w:rsidRDefault="005B679D" w:rsidP="005B679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4 głosach „za” wyraził pozytywne stanowisko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</w:t>
      </w:r>
      <w:r w:rsidR="00CB5DE5" w:rsidRPr="00CB5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wnios</w:t>
      </w:r>
      <w:r w:rsid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ku dyrektora Zespołu Szkół im. g</w:t>
      </w:r>
      <w:r w:rsidR="00CB5DE5" w:rsidRPr="00CB5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enerała Józefa Bema w Zawierciu </w:t>
      </w:r>
      <w:r w:rsidR="006139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</w:t>
      </w:r>
      <w:r w:rsidR="00CB5DE5" w:rsidRPr="00CB5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wyrażenie zgody na przystąpienie szkoły do konkursu ,, Zielona Pracownia -Projekt 2023</w:t>
      </w:r>
      <w:r w:rsidR="002C2E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="00CB5DE5" w:rsidRPr="00CB5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skierowanego do szkół podstawowych (klasy 4-8 ) i średnich z terenu województwa śląskiego.</w:t>
      </w:r>
    </w:p>
    <w:p w:rsidR="00CB5DE5" w:rsidRPr="001B6EEC" w:rsidRDefault="00CB5DE5" w:rsidP="00CB5DE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 2</w:t>
      </w:r>
      <w:r w:rsidRPr="001B6EE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B5DE5" w:rsidRPr="004E63B7" w:rsidRDefault="005B679D" w:rsidP="005B679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podjął uchwałę </w:t>
      </w:r>
      <w:r w:rsidR="00CB5DE5" w:rsidRPr="00CB5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Zespołu Szkół Ekonomicznych w Zawierciu do przystąpienia do projektu oraz złożenia Wniosku o dofinansowanie w ramach Programu Erasmus</w:t>
      </w:r>
      <w:r w:rsidR="00CB5DE5" w:rsidRPr="004B0CA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+.</w:t>
      </w:r>
      <w:r w:rsidR="004B0CAB" w:rsidRPr="004B0CA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4B0CAB" w:rsidRPr="004E63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Powyższe dotyczy projektu pn. „</w:t>
      </w:r>
      <w:r w:rsidR="004E63B7" w:rsidRPr="004E63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Ekonomik – kształcimy się w Europie, cz.</w:t>
      </w:r>
      <w:r w:rsidR="004E63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4E63B7" w:rsidRPr="004E63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III”.</w:t>
      </w:r>
    </w:p>
    <w:p w:rsidR="00CB5DE5" w:rsidRPr="00CB5DE5" w:rsidRDefault="00CB5DE5" w:rsidP="00CB5DE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CB5DE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F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CB5DE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4B0CAB" w:rsidRPr="004E63B7" w:rsidRDefault="004B0CAB" w:rsidP="004B0CAB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podjął uchwałę </w:t>
      </w:r>
      <w:r w:rsidR="00CB5DE5" w:rsidRPr="00CB5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Zespołu Szkół Ekonomicznych w Zawierciu do przystąpienia do projektu oraz złożenia Wniosku o dofinansowanie w ramach Programu Erasmus</w:t>
      </w:r>
      <w:r w:rsidR="00CB5DE5" w:rsidRPr="004E63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+.</w:t>
      </w:r>
      <w:r w:rsidRPr="004E63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Powyższe dotyczy projektu pn. „</w:t>
      </w:r>
      <w:r w:rsidR="004E63B7" w:rsidRPr="004E63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Ekonomik – edukacja szkolna I”.</w:t>
      </w:r>
    </w:p>
    <w:p w:rsidR="004B0CAB" w:rsidRPr="00CB5DE5" w:rsidRDefault="004B0CAB" w:rsidP="004B0CAB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CB5DE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G 1</w:t>
      </w:r>
      <w:r w:rsidRPr="00CB5DE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3205AD" w:rsidRPr="003205AD" w:rsidRDefault="003205AD" w:rsidP="007B23B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Pani </w:t>
      </w:r>
      <w:r w:rsidRPr="00786B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Kierownik</w:t>
      </w:r>
      <w:r w:rsidR="00D47DBE"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Referatu Planowania Budżetu</w:t>
      </w:r>
      <w:r w:rsidR="00D47DBE" w:rsidRPr="003205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3205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poinformowała, </w:t>
      </w:r>
      <w:r w:rsidR="0061398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</w:t>
      </w:r>
      <w:r w:rsidRPr="003205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że omawiana w tym punkcie posiedzenia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informacja dotyczy wykonania budż</w:t>
      </w:r>
      <w:r w:rsidR="007B23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 IV kwartał 2022 roku. </w:t>
      </w:r>
      <w:r w:rsidR="007B23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Osiągnięte dochody  liczone narastająco od początki roku wynoszą 150 301 681,40 zł, natomiast wydatki 157 033 524,77 zł. Osiągnięty wynik finansowy to deficyt w wysokości 6 731 843,37 zł. Dane te mogą jeszcze </w:t>
      </w:r>
      <w:r w:rsidR="00F817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ulec </w:t>
      </w:r>
      <w:r w:rsidR="00966C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niewielkiej zmianie po </w:t>
      </w:r>
      <w:r w:rsidR="007B23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sporządzeniu ostatecznego sprawozdania z wykonania budżetu</w:t>
      </w:r>
      <w:r w:rsidR="00F817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powiatu</w:t>
      </w:r>
      <w:r w:rsidR="007B23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116D34" w:rsidRDefault="002105FF" w:rsidP="007B23B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</w:t>
      </w:r>
      <w:r w:rsidR="007B23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Powiatu jednogłośnie przy 4 głosach „za” przyjął informację</w:t>
      </w:r>
      <w:r w:rsidR="00116D34" w:rsidRPr="00F92E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wykonaniu budżetu Powiatu Zawierciańskiego za okres od początku roku do dnia 31 grudnia 2022 roku. </w:t>
      </w:r>
    </w:p>
    <w:p w:rsidR="00F92EF1" w:rsidRPr="00F92EF1" w:rsidRDefault="00F92EF1" w:rsidP="00F9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G 2</w:t>
      </w: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6B0D8F" w:rsidRDefault="00ED2AD4" w:rsidP="009E075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Kierownik</w:t>
      </w:r>
      <w:r w:rsidR="00D47DBE"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Referatu Planowania Budżetu</w:t>
      </w:r>
      <w:r w:rsidR="00F8179A">
        <w:rPr>
          <w:rFonts w:ascii="Times New Roman" w:eastAsia="Lucida Sans Unicode" w:hAnsi="Times New Roman" w:cs="Times New Roman"/>
          <w:bCs/>
          <w:color w:val="C00000"/>
          <w:kern w:val="2"/>
          <w:sz w:val="24"/>
          <w:szCs w:val="24"/>
          <w:lang w:eastAsia="zh-CN" w:bidi="hi-IN"/>
        </w:rPr>
        <w:t xml:space="preserve"> </w:t>
      </w:r>
      <w:r w:rsidR="00786B0E" w:rsidRPr="00786B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</w:t>
      </w:r>
      <w:r w:rsidR="00786B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 w:rsidRPr="003205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poinformowała,</w:t>
      </w:r>
      <w:r w:rsidR="006B0D8F" w:rsidRPr="006B0D8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1398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           </w:t>
      </w:r>
      <w:r w:rsidR="006B0D8F" w:rsidRPr="003205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że oma</w:t>
      </w:r>
      <w:r w:rsidR="00DA0309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wiana w tym punkcie posiedzenia</w:t>
      </w:r>
      <w:r w:rsidR="006B0D8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coroczna </w:t>
      </w:r>
      <w:r w:rsidR="006B0D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informacja </w:t>
      </w:r>
      <w:r w:rsidR="006B0D8F" w:rsidRPr="00F92E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wykonaniu planu finansowego środków Funduszu Przeciwdziałania COVID-19</w:t>
      </w:r>
      <w:r w:rsidR="006B0D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podlega przekazaniu do Rady Powiatu. Informacja przedstawia </w:t>
      </w:r>
      <w:r w:rsidR="009E07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wykorzystanie </w:t>
      </w:r>
      <w:r w:rsidR="006B0D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ww. środków </w:t>
      </w:r>
      <w:r w:rsidR="009E07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poszczególnych latach począwszy </w:t>
      </w:r>
      <w:r w:rsidR="006B0D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od roku 2020. </w:t>
      </w:r>
      <w:r w:rsidR="00611C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Są to przede wszystkim środki </w:t>
      </w:r>
      <w:r w:rsidR="00CC2F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otrzymane </w:t>
      </w:r>
      <w:r w:rsidR="00611C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Rządowego Funduszu Inwestycji Lokalnych w ramach Funduszu Przeciwdziałania </w:t>
      </w:r>
      <w:r w:rsidR="00611CE5" w:rsidRPr="00F92E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COVID-19</w:t>
      </w:r>
      <w:r w:rsidR="00611C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F92EF1" w:rsidRPr="002105FF" w:rsidRDefault="002105FF" w:rsidP="002105FF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</w:t>
      </w:r>
      <w:r w:rsidRPr="002105F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Powiatu jednogłośnie przy 4 głosach „za” przyjął informację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116D34" w:rsidRPr="00F92E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wykonaniu planu finansowego środków Funduszu Przeciwdziałania COVID-19.</w:t>
      </w:r>
    </w:p>
    <w:p w:rsidR="00F92EF1" w:rsidRDefault="00F92EF1" w:rsidP="00F9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G 3</w:t>
      </w: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DA0309" w:rsidRPr="00F92EF1" w:rsidRDefault="00DA0309" w:rsidP="00DA0309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Pani </w:t>
      </w:r>
      <w:r w:rsidRPr="00786B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Kierownik</w:t>
      </w:r>
      <w:r w:rsidR="00D47DBE"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Referatu Planowania Budżetu</w:t>
      </w:r>
      <w:r w:rsidRPr="003205AD">
        <w:rPr>
          <w:rFonts w:ascii="Times New Roman" w:eastAsia="Lucida Sans Unicode" w:hAnsi="Times New Roman" w:cs="Times New Roman"/>
          <w:bCs/>
          <w:color w:val="C00000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C00000"/>
          <w:kern w:val="2"/>
          <w:sz w:val="24"/>
          <w:szCs w:val="24"/>
          <w:lang w:eastAsia="zh-CN" w:bidi="hi-IN"/>
        </w:rPr>
        <w:t xml:space="preserve"> </w:t>
      </w:r>
      <w:r w:rsidRPr="003205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poinformowała,</w:t>
      </w:r>
      <w:r w:rsidRPr="006B0D8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1398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</w:t>
      </w:r>
      <w:r w:rsidRPr="003205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że oma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wiana w tym punkcie posiedzenia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informacja </w:t>
      </w:r>
      <w:r w:rsidR="007478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przedstawia wykonanie</w:t>
      </w:r>
      <w:r w:rsidRPr="00F92E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planu finansowego</w:t>
      </w:r>
      <w:r w:rsidRPr="00DA030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środków Funduszu Pomocy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478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dla obywateli Ukrainy. Informacja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podlega przekazaniu do Rady Powiatu. </w:t>
      </w:r>
    </w:p>
    <w:p w:rsidR="00116D34" w:rsidRDefault="00747881" w:rsidP="0074788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</w:t>
      </w:r>
      <w:r w:rsidRPr="002105F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Powiatu jednogłośnie przy 4 głosach „za” przyjął informację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116D34" w:rsidRPr="00240D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wykonaniu planu finansowego środków Funduszu Pomocy.</w:t>
      </w:r>
    </w:p>
    <w:p w:rsidR="00F92EF1" w:rsidRDefault="00F92EF1" w:rsidP="00F9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G 4</w:t>
      </w: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6440E4" w:rsidRPr="00F92EF1" w:rsidRDefault="006440E4" w:rsidP="006440E4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Pani </w:t>
      </w:r>
      <w:r w:rsidRPr="00786B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Kierownik </w:t>
      </w:r>
      <w:r w:rsidR="00D47DBE"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Referatu Planowania Budżetu</w:t>
      </w:r>
      <w:r w:rsidR="00D47DBE" w:rsidRPr="006440E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6440E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wyjaśniła, </w:t>
      </w:r>
      <w:r w:rsid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          </w:t>
      </w:r>
      <w:r w:rsidRPr="006440E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że </w:t>
      </w:r>
      <w:r w:rsid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związku ze złożonymi wnioskami dotyczącymi pomocy dla obywateli Ukrainy na kwotę 409 925,00 zł</w:t>
      </w:r>
      <w:r w:rsidR="00F8474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należy dokonać aktualizacji planu finansowego </w:t>
      </w:r>
      <w:r w:rsidR="009D6D7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wydatków pochodzących </w:t>
      </w:r>
      <w:r w:rsidR="0061398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                 </w:t>
      </w:r>
      <w:r w:rsidR="009D6D7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ze środków </w:t>
      </w:r>
      <w:r w:rsidR="009D6D72" w:rsidRPr="00F92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Funduszu Pomocy</w:t>
      </w:r>
      <w:r w:rsidR="009D6D7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16D34" w:rsidRDefault="001624E7" w:rsidP="001624E7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podjął uchwałę </w:t>
      </w:r>
      <w:r w:rsidR="00116D34" w:rsidRPr="00F92EF1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="00116D34" w:rsidRPr="00F92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zmiany uchwały Zarządu Powiatu Zawierciańskiego Nr 236/1400/22 z dnia 7 kwietnia 2022 roku </w:t>
      </w:r>
      <w:r w:rsidR="00B96CF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="00116D34" w:rsidRPr="00F92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uchwalenia planu finansowego wydatków finansowanych środkami z Funduszu Pomocy, gromadzonych na wydzielonym rachunku dochodów.</w:t>
      </w:r>
    </w:p>
    <w:p w:rsidR="00F92EF1" w:rsidRDefault="00F92EF1" w:rsidP="00F9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G 5</w:t>
      </w: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786B0E" w:rsidRPr="00EF1D7E" w:rsidRDefault="00786B0E" w:rsidP="00786B0E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Kierownik </w:t>
      </w:r>
      <w:r w:rsidR="00D47DBE"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Referatu Planowania Budżetu</w:t>
      </w:r>
      <w:r w:rsidR="00D47DBE" w:rsidRPr="00786B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786B0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omówiła bieżące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y </w:t>
      </w:r>
      <w:r w:rsidR="00D47DB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rok, wskazując</w:t>
      </w:r>
      <w:r w:rsidR="00587FB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między innymi</w:t>
      </w:r>
      <w:r w:rsidRPr="00EF1D7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że: </w:t>
      </w:r>
    </w:p>
    <w:p w:rsidR="00786B0E" w:rsidRPr="001D4787" w:rsidRDefault="00786B0E" w:rsidP="00786B0E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D478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dochodowej</w:t>
      </w:r>
      <w:r w:rsidR="001D4787" w:rsidRPr="001D4787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wprowadza się</w:t>
      </w:r>
      <w:r w:rsidRPr="001D478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:</w:t>
      </w:r>
    </w:p>
    <w:p w:rsidR="00786B0E" w:rsidRPr="001D4787" w:rsidRDefault="00896617" w:rsidP="00786B0E">
      <w:pPr>
        <w:pStyle w:val="Akapitzlist"/>
        <w:numPr>
          <w:ilvl w:val="1"/>
          <w:numId w:val="25"/>
        </w:numPr>
        <w:suppressAutoHyphens/>
        <w:spacing w:after="0" w:line="276" w:lineRule="auto"/>
        <w:jc w:val="both"/>
        <w:rPr>
          <w:rStyle w:val="markedcontent"/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>środki pochodzące z pomocy finansowej z Gminy Zawiercie  w wysokości 1 675 189 zł w zakresie dofinansowania zadania pn. „Przebudowa drogi powiatowej</w:t>
      </w:r>
      <w:r w:rsidRPr="001D4787">
        <w:rPr>
          <w:rFonts w:ascii="Times New Roman" w:hAnsi="Times New Roman" w:cs="Times New Roman"/>
          <w:sz w:val="24"/>
          <w:szCs w:val="24"/>
        </w:rPr>
        <w:t xml:space="preserve"> </w:t>
      </w:r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>1725 S na odcinku Włodowice - Morsko oraz Skarżyce - Żerkowice” ” w zakresie dotyczącym „Przebudowy</w:t>
      </w:r>
      <w:r w:rsidRPr="001D4787">
        <w:rPr>
          <w:rFonts w:ascii="Times New Roman" w:hAnsi="Times New Roman" w:cs="Times New Roman"/>
          <w:sz w:val="24"/>
          <w:szCs w:val="24"/>
        </w:rPr>
        <w:t xml:space="preserve"> </w:t>
      </w:r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 xml:space="preserve">ulicy </w:t>
      </w:r>
      <w:proofErr w:type="spellStart"/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>Okiennik</w:t>
      </w:r>
      <w:proofErr w:type="spellEnd"/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 xml:space="preserve"> na odcinku od skrzyżowania z drogą powiatową nr 1709 S w Skarżycach do skrzyżowania z</w:t>
      </w:r>
      <w:r w:rsidRPr="001D4787">
        <w:rPr>
          <w:rFonts w:ascii="Times New Roman" w:hAnsi="Times New Roman" w:cs="Times New Roman"/>
          <w:sz w:val="24"/>
          <w:szCs w:val="24"/>
        </w:rPr>
        <w:t xml:space="preserve"> </w:t>
      </w:r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>drogą krajową nr 78 w Żerkowicach” w związku z aktualizacją inwestycji</w:t>
      </w:r>
      <w:r w:rsidR="0076350E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1D4787" w:rsidRPr="00F53CA3" w:rsidRDefault="001D4787" w:rsidP="00786B0E">
      <w:pPr>
        <w:pStyle w:val="Akapitzlist"/>
        <w:numPr>
          <w:ilvl w:val="1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 xml:space="preserve">środki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 kwocie 185 zł </w:t>
      </w:r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>ze zwiększenia dotacji na podstawie decyzji Ministra Finansów z przeznaczeniem na opłacenie składek ubezpieczenia zdrowotnego należnego za 2022</w:t>
      </w:r>
      <w:r w:rsidRPr="001D4787">
        <w:rPr>
          <w:rFonts w:ascii="Times New Roman" w:hAnsi="Times New Roman" w:cs="Times New Roman"/>
          <w:sz w:val="24"/>
          <w:szCs w:val="24"/>
        </w:rPr>
        <w:t xml:space="preserve"> </w:t>
      </w:r>
      <w:r w:rsidRPr="001D4787">
        <w:rPr>
          <w:rStyle w:val="markedcontent"/>
          <w:rFonts w:ascii="Times New Roman" w:hAnsi="Times New Roman" w:cs="Times New Roman"/>
          <w:sz w:val="24"/>
          <w:szCs w:val="24"/>
        </w:rPr>
        <w:t xml:space="preserve">rok w części nieopłaconej do końca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2022 roku</w:t>
      </w:r>
      <w:r w:rsidR="004C17A7">
        <w:rPr>
          <w:rStyle w:val="markedcontent"/>
          <w:rFonts w:ascii="Times New Roman" w:hAnsi="Times New Roman" w:cs="Times New Roman"/>
          <w:sz w:val="24"/>
          <w:szCs w:val="24"/>
        </w:rPr>
        <w:t xml:space="preserve">. Od bieżącego </w:t>
      </w:r>
      <w:r w:rsidR="004C17A7" w:rsidRPr="00F53CA3">
        <w:rPr>
          <w:rStyle w:val="markedcontent"/>
          <w:rFonts w:ascii="Times New Roman" w:hAnsi="Times New Roman" w:cs="Times New Roman"/>
          <w:sz w:val="24"/>
          <w:szCs w:val="24"/>
        </w:rPr>
        <w:t>roku składki z tego tytułu będzie opłacał ZUS</w:t>
      </w:r>
      <w:r w:rsidR="0076350E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786B0E" w:rsidRPr="00F53CA3" w:rsidRDefault="00786B0E" w:rsidP="00786B0E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53CA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wydatkowej:</w:t>
      </w:r>
    </w:p>
    <w:p w:rsidR="0076350E" w:rsidRPr="0076350E" w:rsidRDefault="0076350E" w:rsidP="004C17A7">
      <w:pPr>
        <w:pStyle w:val="Akapitzlist"/>
        <w:numPr>
          <w:ilvl w:val="1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635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185 zł  na  przez Powiatowy Urząd Pracy w Zawierciu  składek </w:t>
      </w:r>
      <w:r w:rsidRPr="0076350E">
        <w:rPr>
          <w:rStyle w:val="markedcontent"/>
          <w:rFonts w:ascii="Times New Roman" w:hAnsi="Times New Roman" w:cs="Times New Roman"/>
          <w:sz w:val="24"/>
          <w:szCs w:val="24"/>
        </w:rPr>
        <w:t xml:space="preserve">ubezpieczenia zdrowotnego za 2022 rok; </w:t>
      </w:r>
    </w:p>
    <w:p w:rsidR="0076350E" w:rsidRPr="0076350E" w:rsidRDefault="0076350E" w:rsidP="0076350E">
      <w:pPr>
        <w:pStyle w:val="Akapitzlist"/>
        <w:numPr>
          <w:ilvl w:val="1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635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przeniesienie środków w kwocie </w:t>
      </w:r>
      <w:r w:rsidR="00F53CA3" w:rsidRPr="007635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 zł </w:t>
      </w:r>
      <w:r w:rsidRPr="0076350E">
        <w:rPr>
          <w:rStyle w:val="markedcontent"/>
          <w:rFonts w:ascii="Times New Roman" w:hAnsi="Times New Roman" w:cs="Times New Roman"/>
          <w:sz w:val="24"/>
          <w:szCs w:val="24"/>
        </w:rPr>
        <w:t>na wyprzedzające finansowanie, dotyczące zadania pn. „Termomodernizacja z przebudową</w:t>
      </w:r>
      <w:r w:rsidRPr="0076350E">
        <w:rPr>
          <w:rFonts w:ascii="Times New Roman" w:hAnsi="Times New Roman" w:cs="Times New Roman"/>
          <w:sz w:val="24"/>
          <w:szCs w:val="24"/>
        </w:rPr>
        <w:t xml:space="preserve"> </w:t>
      </w:r>
      <w:r w:rsidRPr="0076350E">
        <w:rPr>
          <w:rStyle w:val="markedcontent"/>
          <w:rFonts w:ascii="Times New Roman" w:hAnsi="Times New Roman" w:cs="Times New Roman"/>
          <w:sz w:val="24"/>
          <w:szCs w:val="24"/>
        </w:rPr>
        <w:t>budynku przychodni przy ulicy Niedziałkowskiego 15 w Zawierciu oraz zmiana sposobu użytkowania na</w:t>
      </w:r>
      <w:r w:rsidRPr="0076350E">
        <w:rPr>
          <w:rFonts w:ascii="Times New Roman" w:hAnsi="Times New Roman" w:cs="Times New Roman"/>
          <w:sz w:val="24"/>
          <w:szCs w:val="24"/>
        </w:rPr>
        <w:t xml:space="preserve"> </w:t>
      </w:r>
      <w:r w:rsidRPr="0076350E">
        <w:rPr>
          <w:rStyle w:val="markedcontent"/>
          <w:rFonts w:ascii="Times New Roman" w:hAnsi="Times New Roman" w:cs="Times New Roman"/>
          <w:sz w:val="24"/>
          <w:szCs w:val="24"/>
        </w:rPr>
        <w:t>pomieszczenia biurowo-administracyjne”, dokonane w związku aktualizacją inwestycji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:rsidR="00587FB8" w:rsidRPr="00587FB8" w:rsidRDefault="0076350E" w:rsidP="00587FB8">
      <w:pPr>
        <w:pStyle w:val="Akapitzlist"/>
        <w:numPr>
          <w:ilvl w:val="1"/>
          <w:numId w:val="2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635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przeniesienie środków w kwocie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12 012 zł </w:t>
      </w:r>
      <w:r w:rsidR="006026E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wydatków rzeczowych na wynagrodzenia bezosobowe </w:t>
      </w:r>
      <w:r w:rsidR="00F004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zakresie nieodpłatnej</w:t>
      </w:r>
      <w:r w:rsidR="00587F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pomocy prawnej.</w:t>
      </w:r>
    </w:p>
    <w:p w:rsidR="00116D34" w:rsidRDefault="00587FB8" w:rsidP="00587FB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87F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D34" w:rsidRPr="00F92EF1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w</w:t>
      </w:r>
      <w:r w:rsidR="00116D34" w:rsidRPr="00F92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sprawie zmian </w:t>
      </w:r>
      <w:r w:rsidR="0061398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="00116D34" w:rsidRPr="00F92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rok.</w:t>
      </w:r>
    </w:p>
    <w:p w:rsidR="00F92EF1" w:rsidRDefault="00F92EF1" w:rsidP="00F9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92EF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G 6.</w:t>
      </w:r>
    </w:p>
    <w:p w:rsidR="00FD3602" w:rsidRPr="007F293C" w:rsidRDefault="00FD3602" w:rsidP="00FD3602">
      <w:pPr>
        <w:spacing w:after="12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64E4">
        <w:rPr>
          <w:rFonts w:ascii="Times New Roman" w:hAnsi="Times New Roman" w:cs="Times New Roman"/>
          <w:color w:val="000000"/>
          <w:sz w:val="24"/>
          <w:szCs w:val="24"/>
        </w:rPr>
        <w:t>Zarząd Powiatu jednog</w:t>
      </w:r>
      <w:r>
        <w:rPr>
          <w:rFonts w:ascii="Times New Roman" w:hAnsi="Times New Roman" w:cs="Times New Roman"/>
          <w:color w:val="000000"/>
          <w:sz w:val="24"/>
          <w:szCs w:val="24"/>
        </w:rPr>
        <w:t>łośnie przy 4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głosach „za” podjął uchwałę w sprawie zmian w planie finansowym.</w:t>
      </w:r>
      <w:r w:rsidRPr="002964E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>
        <w:rPr>
          <w:rFonts w:ascii="Times New Roman" w:hAnsi="Times New Roman" w:cs="Times New Roman"/>
          <w:color w:val="000000"/>
          <w:sz w:val="24"/>
          <w:szCs w:val="24"/>
        </w:rPr>
        <w:t>tu wprowadzonych uchwałą podjętą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posiedzenia. </w:t>
      </w:r>
    </w:p>
    <w:p w:rsidR="00563563" w:rsidRDefault="00563563" w:rsidP="00F9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F92EF1" w:rsidRPr="00D01A44" w:rsidRDefault="00F92EF1" w:rsidP="00F9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01A4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G 7.</w:t>
      </w:r>
    </w:p>
    <w:p w:rsidR="00563563" w:rsidRPr="00D01A44" w:rsidRDefault="00563563" w:rsidP="005635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44">
        <w:rPr>
          <w:rFonts w:ascii="Times New Roman" w:hAnsi="Times New Roman" w:cs="Times New Roman"/>
          <w:sz w:val="24"/>
          <w:szCs w:val="24"/>
        </w:rPr>
        <w:t>Projekt uchwały zawierający zmiany w obrębie planu finansowego wydatków nie związanych ze zmianami w budżecie powiatu omówiła</w:t>
      </w:r>
      <w:r w:rsidR="00D47DBE">
        <w:rPr>
          <w:rFonts w:ascii="Times New Roman" w:eastAsia="Lucida Sans Unicode" w:hAnsi="Times New Roman" w:cs="Times New Roman"/>
          <w:bCs/>
          <w:color w:val="C00000"/>
          <w:kern w:val="2"/>
          <w:sz w:val="24"/>
          <w:szCs w:val="24"/>
          <w:lang w:eastAsia="zh-CN" w:bidi="hi-IN"/>
        </w:rPr>
        <w:t xml:space="preserve"> </w:t>
      </w:r>
      <w:r w:rsidR="00D47DBE" w:rsidRPr="00D47DB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Kierownik Referatu Planowania Budżetu</w:t>
      </w:r>
      <w:r w:rsidRPr="00D47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A4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Kowalik.</w:t>
      </w:r>
      <w:r w:rsidRPr="00D01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A44">
        <w:rPr>
          <w:rFonts w:ascii="Times New Roman" w:hAnsi="Times New Roman" w:cs="Times New Roman"/>
          <w:sz w:val="24"/>
          <w:szCs w:val="24"/>
        </w:rPr>
        <w:t>Poinformowała, że są  to  tylko zmiany między paragrafami wydatków i dotyczą</w:t>
      </w:r>
      <w:r w:rsidR="00D01A44" w:rsidRPr="00D01A44">
        <w:rPr>
          <w:rFonts w:ascii="Times New Roman" w:hAnsi="Times New Roman" w:cs="Times New Roman"/>
          <w:sz w:val="24"/>
          <w:szCs w:val="24"/>
        </w:rPr>
        <w:t xml:space="preserve"> zmian w:</w:t>
      </w:r>
    </w:p>
    <w:p w:rsidR="00D01A44" w:rsidRPr="00793BD8" w:rsidRDefault="00D01A44" w:rsidP="00563563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BD8">
        <w:rPr>
          <w:rFonts w:ascii="Times New Roman" w:hAnsi="Times New Roman" w:cs="Times New Roman"/>
          <w:sz w:val="24"/>
          <w:szCs w:val="24"/>
        </w:rPr>
        <w:t xml:space="preserve">Starostwie Powiatowym w Zawierciu w zakresie dróg publicznych powiatowych </w:t>
      </w:r>
      <w:r w:rsidR="005503C6">
        <w:rPr>
          <w:rFonts w:ascii="Times New Roman" w:hAnsi="Times New Roman" w:cs="Times New Roman"/>
          <w:sz w:val="24"/>
          <w:szCs w:val="24"/>
        </w:rPr>
        <w:t xml:space="preserve">– przeniesienie </w:t>
      </w:r>
      <w:r w:rsidRPr="00793BD8">
        <w:rPr>
          <w:rFonts w:ascii="Times New Roman" w:hAnsi="Times New Roman" w:cs="Times New Roman"/>
          <w:sz w:val="24"/>
          <w:szCs w:val="24"/>
        </w:rPr>
        <w:t>w kwocie 180 000 zł z przeznaczeniem na ubezpieczenie;</w:t>
      </w:r>
    </w:p>
    <w:p w:rsidR="00D01A44" w:rsidRPr="00793BD8" w:rsidRDefault="00D01A44" w:rsidP="00563563">
      <w:pPr>
        <w:pStyle w:val="Akapitzlist"/>
        <w:numPr>
          <w:ilvl w:val="0"/>
          <w:numId w:val="26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93BD8">
        <w:rPr>
          <w:rFonts w:ascii="Times New Roman" w:hAnsi="Times New Roman" w:cs="Times New Roman"/>
          <w:sz w:val="24"/>
          <w:szCs w:val="24"/>
        </w:rPr>
        <w:t xml:space="preserve">Zespole Szkół </w:t>
      </w: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>im. gen. J. Bema w Zawiercie</w:t>
      </w:r>
      <w:r w:rsidR="00793BD8"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503C6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793BD8"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przeniesienie dotyczące kwoty 3 680 zł; </w:t>
      </w:r>
    </w:p>
    <w:p w:rsidR="00D01A44" w:rsidRPr="00793BD8" w:rsidRDefault="00D01A44" w:rsidP="00563563">
      <w:pPr>
        <w:pStyle w:val="Akapitzlist"/>
        <w:numPr>
          <w:ilvl w:val="0"/>
          <w:numId w:val="26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>ZS im. prof. R. Gostkowskiego w Łazach</w:t>
      </w:r>
      <w:r w:rsidR="00793BD8"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503C6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793BD8"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przeniesienie dotyczące kwoty                   4 400 zł; </w:t>
      </w:r>
    </w:p>
    <w:p w:rsidR="00D01A44" w:rsidRPr="00793BD8" w:rsidRDefault="00D01A44" w:rsidP="00563563">
      <w:pPr>
        <w:pStyle w:val="Akapitzlist"/>
        <w:numPr>
          <w:ilvl w:val="0"/>
          <w:numId w:val="26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>II LO im. H. Malczewskiej w Zawierciu</w:t>
      </w:r>
      <w:r w:rsidR="005503C6">
        <w:rPr>
          <w:rStyle w:val="markedcontent"/>
          <w:rFonts w:ascii="Times New Roman" w:hAnsi="Times New Roman" w:cs="Times New Roman"/>
          <w:sz w:val="24"/>
          <w:szCs w:val="24"/>
        </w:rPr>
        <w:t xml:space="preserve"> - </w:t>
      </w:r>
      <w:r w:rsidR="00793BD8"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 przeniesienie dotyczące kwoty </w:t>
      </w:r>
      <w:r w:rsidR="005503C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</w:t>
      </w:r>
      <w:r w:rsidR="00793BD8"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760 zł;                  </w:t>
      </w:r>
    </w:p>
    <w:p w:rsidR="00793BD8" w:rsidRPr="00793BD8" w:rsidRDefault="00793BD8" w:rsidP="00563563">
      <w:pPr>
        <w:pStyle w:val="Akapitzlist"/>
        <w:numPr>
          <w:ilvl w:val="0"/>
          <w:numId w:val="26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>projektach oświatowych:  Erasmus+ „Ekonomik – kształcimy się w Europie –</w:t>
      </w:r>
      <w:r w:rsidRPr="00793BD8">
        <w:rPr>
          <w:rFonts w:ascii="Times New Roman" w:hAnsi="Times New Roman" w:cs="Times New Roman"/>
          <w:sz w:val="24"/>
          <w:szCs w:val="24"/>
        </w:rPr>
        <w:br/>
      </w: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cz. II” – Zespół Szkół Ekonomicznych w Zawierciu, Erasmus+ „Kopernik </w:t>
      </w:r>
      <w:r w:rsidR="0061398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</w:t>
      </w: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>w Sewilli” – Zespół Szkół w Porębie, „Za życiem” – Zespół Szkół Specjalnych im. Marii</w:t>
      </w:r>
      <w:r w:rsidRPr="00793BD8">
        <w:rPr>
          <w:rFonts w:ascii="Times New Roman" w:hAnsi="Times New Roman" w:cs="Times New Roman"/>
          <w:sz w:val="24"/>
          <w:szCs w:val="24"/>
        </w:rPr>
        <w:t xml:space="preserve"> </w:t>
      </w: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>Grzegorzewskiej i Poradni Psychologiczno –</w:t>
      </w:r>
      <w:r w:rsidRPr="00793BD8">
        <w:rPr>
          <w:rFonts w:ascii="Times New Roman" w:hAnsi="Times New Roman" w:cs="Times New Roman"/>
          <w:sz w:val="24"/>
          <w:szCs w:val="24"/>
        </w:rPr>
        <w:t xml:space="preserve"> </w:t>
      </w: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 xml:space="preserve">Pedagogicznej nr 2 </w:t>
      </w:r>
      <w:r w:rsidR="0061398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</w:t>
      </w:r>
      <w:r w:rsidRPr="00793BD8">
        <w:rPr>
          <w:rStyle w:val="markedcontent"/>
          <w:rFonts w:ascii="Times New Roman" w:hAnsi="Times New Roman" w:cs="Times New Roman"/>
          <w:sz w:val="24"/>
          <w:szCs w:val="24"/>
        </w:rPr>
        <w:t>w Zawierciu;</w:t>
      </w:r>
    </w:p>
    <w:p w:rsidR="00970ABE" w:rsidRDefault="00563563" w:rsidP="0086770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A44">
        <w:rPr>
          <w:rFonts w:ascii="Times New Roman" w:hAnsi="Times New Roman" w:cs="Times New Roman"/>
          <w:color w:val="000000"/>
          <w:sz w:val="24"/>
          <w:szCs w:val="24"/>
        </w:rPr>
        <w:t>Zarząd Powiatu jednogłośnie przy 4 głosach „za” podjął uchwałę</w:t>
      </w:r>
      <w:r w:rsidRPr="00D01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A44">
        <w:rPr>
          <w:rFonts w:ascii="Times New Roman" w:hAnsi="Times New Roman" w:cs="Times New Roman"/>
          <w:sz w:val="24"/>
          <w:szCs w:val="24"/>
        </w:rPr>
        <w:t>w</w:t>
      </w:r>
      <w:r w:rsidRPr="00D01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D34" w:rsidRPr="00D01A4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sprawie zmian</w:t>
      </w:r>
      <w:r w:rsidR="0061398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="00116D34" w:rsidRPr="00D01A4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planie finansowym. </w:t>
      </w:r>
    </w:p>
    <w:p w:rsidR="0086770D" w:rsidRPr="0086770D" w:rsidRDefault="0086770D" w:rsidP="0086770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70D" w:rsidRPr="009159D1" w:rsidRDefault="0086770D" w:rsidP="0086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:rsidR="0086770D" w:rsidRPr="0086770D" w:rsidRDefault="0086770D" w:rsidP="0086770D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W tym punkcie posiedzenia nie poruszano żadnych spraw ani wniosków. </w:t>
      </w:r>
    </w:p>
    <w:p w:rsidR="0086770D" w:rsidRPr="009159D1" w:rsidRDefault="0086770D" w:rsidP="0086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:rsidR="0086770D" w:rsidRPr="009159D1" w:rsidRDefault="0086770D" w:rsidP="008677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Gabriel Dors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278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. posiedzenie Zarządu Powiatu.</w:t>
      </w:r>
    </w:p>
    <w:p w:rsidR="0086770D" w:rsidRPr="009159D1" w:rsidRDefault="0086770D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0D" w:rsidRPr="009159D1" w:rsidRDefault="0086770D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0D" w:rsidRPr="009159D1" w:rsidRDefault="0086770D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0D" w:rsidRDefault="008D6B8E" w:rsidP="008D6B8E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STAROSTA</w:t>
      </w:r>
    </w:p>
    <w:p w:rsidR="008D6B8E" w:rsidRPr="009159D1" w:rsidRDefault="008D6B8E" w:rsidP="008D6B8E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Gabriel Dors </w:t>
      </w:r>
    </w:p>
    <w:p w:rsidR="0086770D" w:rsidRPr="009159D1" w:rsidRDefault="0086770D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0D" w:rsidRDefault="0086770D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B01" w:rsidRDefault="00354B01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B01" w:rsidRDefault="00354B01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B43662" w:rsidRDefault="00B43662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662" w:rsidRDefault="00B43662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662" w:rsidRDefault="00B43662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662" w:rsidRDefault="00B43662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B01" w:rsidRPr="009159D1" w:rsidRDefault="00354B01" w:rsidP="008677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0D" w:rsidRPr="009159D1" w:rsidRDefault="0086770D" w:rsidP="0086770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>Protokół sporządziła:</w:t>
      </w:r>
    </w:p>
    <w:p w:rsidR="0086770D" w:rsidRPr="001A74D5" w:rsidRDefault="0086770D" w:rsidP="0086770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 xml:space="preserve">st. inspektor Anna Kowalczyk </w:t>
      </w:r>
    </w:p>
    <w:p w:rsidR="00CA483B" w:rsidRDefault="00CA483B"/>
    <w:sectPr w:rsidR="00CA48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BCF" w:rsidRDefault="00732BCF" w:rsidP="000D7F11">
      <w:pPr>
        <w:spacing w:after="0" w:line="240" w:lineRule="auto"/>
      </w:pPr>
      <w:r>
        <w:separator/>
      </w:r>
    </w:p>
  </w:endnote>
  <w:endnote w:type="continuationSeparator" w:id="0">
    <w:p w:rsidR="00732BCF" w:rsidRDefault="00732BCF" w:rsidP="000D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8219501"/>
      <w:docPartObj>
        <w:docPartGallery w:val="Page Numbers (Bottom of Page)"/>
        <w:docPartUnique/>
      </w:docPartObj>
    </w:sdtPr>
    <w:sdtEndPr/>
    <w:sdtContent>
      <w:p w:rsidR="0076350E" w:rsidRDefault="007635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B8E">
          <w:rPr>
            <w:noProof/>
          </w:rPr>
          <w:t>6</w:t>
        </w:r>
        <w:r>
          <w:fldChar w:fldCharType="end"/>
        </w:r>
      </w:p>
    </w:sdtContent>
  </w:sdt>
  <w:p w:rsidR="0076350E" w:rsidRDefault="007635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BCF" w:rsidRDefault="00732BCF" w:rsidP="000D7F11">
      <w:pPr>
        <w:spacing w:after="0" w:line="240" w:lineRule="auto"/>
      </w:pPr>
      <w:r>
        <w:separator/>
      </w:r>
    </w:p>
  </w:footnote>
  <w:footnote w:type="continuationSeparator" w:id="0">
    <w:p w:rsidR="00732BCF" w:rsidRDefault="00732BCF" w:rsidP="000D7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6D17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A31E2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E441E3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4B7604A"/>
    <w:multiLevelType w:val="hybridMultilevel"/>
    <w:tmpl w:val="4F10760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D446C7"/>
    <w:multiLevelType w:val="hybridMultilevel"/>
    <w:tmpl w:val="BF2C9E2A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FC73D9F"/>
    <w:multiLevelType w:val="hybridMultilevel"/>
    <w:tmpl w:val="CB5E74B8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4C4B16"/>
    <w:multiLevelType w:val="hybridMultilevel"/>
    <w:tmpl w:val="41FAA70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5718"/>
    <w:multiLevelType w:val="hybridMultilevel"/>
    <w:tmpl w:val="EACC2862"/>
    <w:lvl w:ilvl="0" w:tplc="991EB2BC">
      <w:start w:val="1"/>
      <w:numFmt w:val="decimal"/>
      <w:lvlText w:val="%1."/>
      <w:lvlJc w:val="left"/>
      <w:pPr>
        <w:ind w:left="2203" w:hanging="360"/>
      </w:pPr>
      <w:rPr>
        <w:rFonts w:ascii="Times New Roman" w:eastAsia="Lucida Sans Unicode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6941"/>
    <w:multiLevelType w:val="hybridMultilevel"/>
    <w:tmpl w:val="90EC2606"/>
    <w:lvl w:ilvl="0" w:tplc="022E1D26">
      <w:start w:val="1"/>
      <w:numFmt w:val="decimal"/>
      <w:lvlText w:val="%1."/>
      <w:lvlJc w:val="left"/>
      <w:pPr>
        <w:ind w:left="2203" w:hanging="360"/>
      </w:pPr>
      <w:rPr>
        <w:rFonts w:ascii="Times New Roman" w:eastAsia="Lucida Sans Unicode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4926551"/>
    <w:multiLevelType w:val="hybridMultilevel"/>
    <w:tmpl w:val="31A600E6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281F31"/>
    <w:multiLevelType w:val="hybridMultilevel"/>
    <w:tmpl w:val="663A1E70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7121E1"/>
    <w:multiLevelType w:val="hybridMultilevel"/>
    <w:tmpl w:val="F49A77F4"/>
    <w:lvl w:ilvl="0" w:tplc="5EA69C1E">
      <w:start w:val="1"/>
      <w:numFmt w:val="decimal"/>
      <w:lvlText w:val="%1."/>
      <w:lvlJc w:val="left"/>
      <w:pPr>
        <w:ind w:left="2203" w:hanging="360"/>
      </w:pPr>
      <w:rPr>
        <w:rFonts w:ascii="Times New Roman" w:eastAsia="Lucida Sans Unicode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16ADD"/>
    <w:multiLevelType w:val="hybridMultilevel"/>
    <w:tmpl w:val="1D28D35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545911ED"/>
    <w:multiLevelType w:val="hybridMultilevel"/>
    <w:tmpl w:val="E4C6195A"/>
    <w:lvl w:ilvl="0" w:tplc="9146C7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441F66"/>
    <w:multiLevelType w:val="hybridMultilevel"/>
    <w:tmpl w:val="D6DA0768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75B0339C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7AE029FD"/>
    <w:multiLevelType w:val="hybridMultilevel"/>
    <w:tmpl w:val="8F02C0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3"/>
  </w:num>
  <w:num w:numId="7">
    <w:abstractNumId w:val="1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8"/>
  </w:num>
  <w:num w:numId="11">
    <w:abstractNumId w:val="8"/>
  </w:num>
  <w:num w:numId="12">
    <w:abstractNumId w:val="13"/>
  </w:num>
  <w:num w:numId="13">
    <w:abstractNumId w:val="9"/>
  </w:num>
  <w:num w:numId="14">
    <w:abstractNumId w:val="7"/>
  </w:num>
  <w:num w:numId="15">
    <w:abstractNumId w:val="12"/>
  </w:num>
  <w:num w:numId="16">
    <w:abstractNumId w:val="10"/>
  </w:num>
  <w:num w:numId="17">
    <w:abstractNumId w:val="1"/>
  </w:num>
  <w:num w:numId="18">
    <w:abstractNumId w:val="11"/>
  </w:num>
  <w:num w:numId="19">
    <w:abstractNumId w:val="5"/>
  </w:num>
  <w:num w:numId="20">
    <w:abstractNumId w:val="0"/>
  </w:num>
  <w:num w:numId="21">
    <w:abstractNumId w:val="17"/>
  </w:num>
  <w:num w:numId="22">
    <w:abstractNumId w:val="16"/>
  </w:num>
  <w:num w:numId="23">
    <w:abstractNumId w:val="2"/>
  </w:num>
  <w:num w:numId="24">
    <w:abstractNumId w:val="4"/>
  </w:num>
  <w:num w:numId="25">
    <w:abstractNumId w:val="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BE"/>
    <w:rsid w:val="0006771F"/>
    <w:rsid w:val="00076A4D"/>
    <w:rsid w:val="00091F20"/>
    <w:rsid w:val="000B2499"/>
    <w:rsid w:val="000D7F11"/>
    <w:rsid w:val="00116D34"/>
    <w:rsid w:val="001624E7"/>
    <w:rsid w:val="00194DBE"/>
    <w:rsid w:val="001B6EEC"/>
    <w:rsid w:val="001D4787"/>
    <w:rsid w:val="002105FF"/>
    <w:rsid w:val="00240D26"/>
    <w:rsid w:val="002C2E43"/>
    <w:rsid w:val="003205AD"/>
    <w:rsid w:val="00344444"/>
    <w:rsid w:val="00354B01"/>
    <w:rsid w:val="004A04EF"/>
    <w:rsid w:val="004B0CAB"/>
    <w:rsid w:val="004C17A7"/>
    <w:rsid w:val="004E63B7"/>
    <w:rsid w:val="005503C6"/>
    <w:rsid w:val="00563563"/>
    <w:rsid w:val="0058271D"/>
    <w:rsid w:val="00587FB8"/>
    <w:rsid w:val="005A2546"/>
    <w:rsid w:val="005B679D"/>
    <w:rsid w:val="005C1D3E"/>
    <w:rsid w:val="006026EC"/>
    <w:rsid w:val="006105E2"/>
    <w:rsid w:val="00611CE5"/>
    <w:rsid w:val="0061398E"/>
    <w:rsid w:val="006440E4"/>
    <w:rsid w:val="0067630E"/>
    <w:rsid w:val="006B0D8F"/>
    <w:rsid w:val="006D56E9"/>
    <w:rsid w:val="00732BCF"/>
    <w:rsid w:val="00747881"/>
    <w:rsid w:val="0076057D"/>
    <w:rsid w:val="0076350E"/>
    <w:rsid w:val="00786B0E"/>
    <w:rsid w:val="00793BD8"/>
    <w:rsid w:val="007B23B0"/>
    <w:rsid w:val="0086770D"/>
    <w:rsid w:val="00896617"/>
    <w:rsid w:val="008D6B8E"/>
    <w:rsid w:val="008E553C"/>
    <w:rsid w:val="008F2983"/>
    <w:rsid w:val="009252BC"/>
    <w:rsid w:val="00966C26"/>
    <w:rsid w:val="00970ABE"/>
    <w:rsid w:val="00991312"/>
    <w:rsid w:val="009D6D72"/>
    <w:rsid w:val="009E0755"/>
    <w:rsid w:val="00A0012C"/>
    <w:rsid w:val="00A01EF9"/>
    <w:rsid w:val="00A22671"/>
    <w:rsid w:val="00A669B4"/>
    <w:rsid w:val="00B06FD7"/>
    <w:rsid w:val="00B43662"/>
    <w:rsid w:val="00B96CFD"/>
    <w:rsid w:val="00BA5A18"/>
    <w:rsid w:val="00BA5F54"/>
    <w:rsid w:val="00C84235"/>
    <w:rsid w:val="00CA483B"/>
    <w:rsid w:val="00CB5DE5"/>
    <w:rsid w:val="00CC2F1B"/>
    <w:rsid w:val="00CD5CE5"/>
    <w:rsid w:val="00D01A44"/>
    <w:rsid w:val="00D47DBE"/>
    <w:rsid w:val="00DA0309"/>
    <w:rsid w:val="00DA0F69"/>
    <w:rsid w:val="00ED2AD4"/>
    <w:rsid w:val="00F004BA"/>
    <w:rsid w:val="00F04D35"/>
    <w:rsid w:val="00F53CA3"/>
    <w:rsid w:val="00F62BB6"/>
    <w:rsid w:val="00F8179A"/>
    <w:rsid w:val="00F84746"/>
    <w:rsid w:val="00F84AC0"/>
    <w:rsid w:val="00F92EF1"/>
    <w:rsid w:val="00FB5FC9"/>
    <w:rsid w:val="00FD3602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A7417-367D-4DF7-BAFF-81461B8C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AB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A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7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F11"/>
  </w:style>
  <w:style w:type="paragraph" w:styleId="Stopka">
    <w:name w:val="footer"/>
    <w:basedOn w:val="Normalny"/>
    <w:link w:val="StopkaZnak"/>
    <w:uiPriority w:val="99"/>
    <w:unhideWhenUsed/>
    <w:rsid w:val="000D7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F11"/>
  </w:style>
  <w:style w:type="character" w:customStyle="1" w:styleId="markedcontent">
    <w:name w:val="markedcontent"/>
    <w:basedOn w:val="Domylnaczcionkaakapitu"/>
    <w:rsid w:val="00896617"/>
  </w:style>
  <w:style w:type="paragraph" w:styleId="Tekstdymka">
    <w:name w:val="Balloon Text"/>
    <w:basedOn w:val="Normalny"/>
    <w:link w:val="TekstdymkaZnak"/>
    <w:uiPriority w:val="99"/>
    <w:semiHidden/>
    <w:unhideWhenUsed/>
    <w:rsid w:val="00B4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2378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99</cp:revision>
  <cp:lastPrinted>2023-02-22T09:28:00Z</cp:lastPrinted>
  <dcterms:created xsi:type="dcterms:W3CDTF">2023-01-23T07:34:00Z</dcterms:created>
  <dcterms:modified xsi:type="dcterms:W3CDTF">2023-02-23T12:04:00Z</dcterms:modified>
</cp:coreProperties>
</file>